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0C9195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A4606D">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A4606D">
        <w:rPr>
          <w:rFonts w:ascii="GHEA Grapalat" w:hAnsi="GHEA Grapalat"/>
          <w:b/>
          <w:bCs/>
        </w:rPr>
        <w:t>09</w:t>
      </w:r>
      <w:r w:rsidRPr="0080556E">
        <w:rPr>
          <w:rFonts w:ascii="GHEA Grapalat" w:hAnsi="GHEA Grapalat"/>
          <w:b/>
          <w:bCs/>
          <w:lang w:val="hy-AM"/>
        </w:rPr>
        <w:t>:</w:t>
      </w:r>
      <w:r w:rsidR="00A4606D">
        <w:rPr>
          <w:rFonts w:ascii="GHEA Grapalat" w:hAnsi="GHEA Grapalat"/>
          <w:b/>
          <w:bCs/>
          <w:lang w:val="hy-AM"/>
        </w:rPr>
        <w:t>35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5125032" w:rsidR="00152DCF" w:rsidRPr="0080556E" w:rsidRDefault="00FF48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243872A9" w14:textId="0161894E"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w:t>
            </w:r>
          </w:p>
          <w:p w14:paraId="72035A43" w14:textId="4D2FEE3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025BE" w:rsidRPr="00A025BE">
              <w:rPr>
                <w:rFonts w:ascii="GHEA Grapalat" w:eastAsia="Times New Roman" w:hAnsi="GHEA Grapalat" w:cs="Calibri"/>
                <w:kern w:val="0"/>
                <w:sz w:val="14"/>
                <w:szCs w:val="14"/>
                <w:lang w:val="hy-AM"/>
                <w14:ligatures w14:val="none"/>
              </w:rPr>
              <w:t>JTNBH58E10J005843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5C3D8A" w:rsidR="00152DCF" w:rsidRPr="0080556E" w:rsidRDefault="00A025B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25BE">
              <w:rPr>
                <w:rFonts w:ascii="GHEA Grapalat" w:eastAsia="Times New Roman" w:hAnsi="GHEA Grapalat" w:cs="Calibri"/>
                <w:color w:val="000000" w:themeColor="text1"/>
                <w:kern w:val="0"/>
                <w:sz w:val="14"/>
                <w:szCs w:val="14"/>
                <w:lang w:val="hy-AM"/>
                <w14:ligatures w14:val="none"/>
              </w:rPr>
              <w:t>Վազքը` 204 714 կմ, շարժիչը, թափքը և սրահը` բավարար, այլ հանգույցները` սարքին</w:t>
            </w:r>
          </w:p>
        </w:tc>
        <w:tc>
          <w:tcPr>
            <w:tcW w:w="2005" w:type="dxa"/>
            <w:shd w:val="clear" w:color="auto" w:fill="auto"/>
            <w:vAlign w:val="center"/>
            <w:hideMark/>
          </w:tcPr>
          <w:p w14:paraId="15D65D18" w14:textId="499FC2C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025BE" w:rsidRPr="00A025BE">
              <w:rPr>
                <w:rFonts w:ascii="GHEA Grapalat" w:eastAsia="Times New Roman" w:hAnsi="GHEA Grapalat" w:cs="Cambria Math"/>
                <w:kern w:val="0"/>
                <w:sz w:val="14"/>
                <w:szCs w:val="14"/>
                <w:lang w:val="hy-AM"/>
                <w14:ligatures w14:val="none"/>
              </w:rPr>
              <w:t>01AB277696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FF334B3"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2 277 000</w:t>
            </w:r>
          </w:p>
        </w:tc>
        <w:tc>
          <w:tcPr>
            <w:tcW w:w="1147" w:type="dxa"/>
            <w:shd w:val="clear" w:color="auto" w:fill="auto"/>
            <w:vAlign w:val="center"/>
          </w:tcPr>
          <w:p w14:paraId="26A76C2F" w14:textId="1D6E165A" w:rsidR="00152DCF" w:rsidRPr="0080556E" w:rsidRDefault="00C61BF8" w:rsidP="00152DCF">
            <w:pPr>
              <w:spacing w:after="0" w:line="240" w:lineRule="auto"/>
              <w:jc w:val="center"/>
              <w:rPr>
                <w:rFonts w:ascii="GHEA Grapalat" w:eastAsia="Times New Roman" w:hAnsi="GHEA Grapalat" w:cs="Calibri"/>
                <w:kern w:val="0"/>
                <w:sz w:val="14"/>
                <w:szCs w:val="14"/>
                <w:lang w:val="hy-AM"/>
                <w14:ligatures w14:val="none"/>
              </w:rPr>
            </w:pPr>
            <w:r w:rsidRPr="00C61BF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C61BF8">
              <w:rPr>
                <w:rFonts w:ascii="GHEA Grapalat" w:eastAsia="Times New Roman" w:hAnsi="GHEA Grapalat" w:cs="Calibri"/>
                <w:kern w:val="0"/>
                <w:sz w:val="14"/>
                <w:szCs w:val="14"/>
                <w:lang w:val="hy-AM"/>
                <w14:ligatures w14:val="none"/>
              </w:rPr>
              <w:t>935</w:t>
            </w:r>
            <w:r>
              <w:rPr>
                <w:rFonts w:ascii="GHEA Grapalat" w:eastAsia="Times New Roman" w:hAnsi="GHEA Grapalat" w:cs="Calibri"/>
                <w:kern w:val="0"/>
                <w:sz w:val="14"/>
                <w:szCs w:val="14"/>
                <w:lang w:val="hy-AM"/>
                <w14:ligatures w14:val="none"/>
              </w:rPr>
              <w:t xml:space="preserve"> </w:t>
            </w:r>
            <w:r w:rsidRPr="00C61BF8">
              <w:rPr>
                <w:rFonts w:ascii="GHEA Grapalat" w:eastAsia="Times New Roman" w:hAnsi="GHEA Grapalat" w:cs="Calibri"/>
                <w:kern w:val="0"/>
                <w:sz w:val="14"/>
                <w:szCs w:val="14"/>
                <w:lang w:val="hy-AM"/>
                <w14:ligatures w14:val="none"/>
              </w:rPr>
              <w:t>450</w:t>
            </w:r>
          </w:p>
        </w:tc>
        <w:tc>
          <w:tcPr>
            <w:tcW w:w="1128" w:type="dxa"/>
            <w:shd w:val="clear" w:color="auto" w:fill="auto"/>
            <w:vAlign w:val="center"/>
          </w:tcPr>
          <w:p w14:paraId="7FEDFF31" w14:textId="1ABE20FE" w:rsidR="00152DCF" w:rsidRPr="0080556E" w:rsidRDefault="00C61BF8" w:rsidP="00152DCF">
            <w:pPr>
              <w:spacing w:after="0" w:line="240" w:lineRule="auto"/>
              <w:jc w:val="center"/>
              <w:rPr>
                <w:rFonts w:ascii="GHEA Grapalat" w:eastAsia="Times New Roman" w:hAnsi="GHEA Grapalat" w:cs="Calibri"/>
                <w:kern w:val="0"/>
                <w:sz w:val="14"/>
                <w:szCs w:val="14"/>
                <w:lang w:val="hy-AM"/>
                <w14:ligatures w14:val="none"/>
              </w:rPr>
            </w:pPr>
            <w:r w:rsidRPr="00C61BF8">
              <w:rPr>
                <w:rFonts w:ascii="GHEA Grapalat" w:eastAsia="Times New Roman" w:hAnsi="GHEA Grapalat" w:cs="Calibri"/>
                <w:kern w:val="0"/>
                <w:sz w:val="14"/>
                <w:szCs w:val="14"/>
                <w:lang w:val="hy-AM"/>
                <w14:ligatures w14:val="none"/>
              </w:rPr>
              <w:t>580</w:t>
            </w:r>
            <w:r>
              <w:rPr>
                <w:rFonts w:ascii="GHEA Grapalat" w:eastAsia="Times New Roman" w:hAnsi="GHEA Grapalat" w:cs="Calibri"/>
                <w:kern w:val="0"/>
                <w:sz w:val="14"/>
                <w:szCs w:val="14"/>
                <w:lang w:val="hy-AM"/>
                <w14:ligatures w14:val="none"/>
              </w:rPr>
              <w:t xml:space="preserve"> </w:t>
            </w:r>
            <w:r w:rsidRPr="00C61BF8">
              <w:rPr>
                <w:rFonts w:ascii="GHEA Grapalat" w:eastAsia="Times New Roman" w:hAnsi="GHEA Grapalat" w:cs="Calibri"/>
                <w:kern w:val="0"/>
                <w:sz w:val="14"/>
                <w:szCs w:val="14"/>
                <w:lang w:val="hy-AM"/>
                <w14:ligatures w14:val="none"/>
              </w:rPr>
              <w:t>635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095C310F" w14:textId="77777777" w:rsidR="002E62BE" w:rsidRDefault="002E62BE" w:rsidP="003F6EAF">
      <w:pPr>
        <w:jc w:val="both"/>
        <w:rPr>
          <w:rFonts w:ascii="GHEA Grapalat" w:hAnsi="GHEA Grapalat"/>
          <w:b/>
          <w:bCs/>
          <w:i/>
          <w:iCs/>
          <w:sz w:val="16"/>
          <w:szCs w:val="16"/>
          <w:lang w:val="hy-AM"/>
        </w:rPr>
      </w:pPr>
    </w:p>
    <w:p w14:paraId="205EB5AB" w14:textId="77777777" w:rsidR="002E62BE" w:rsidRDefault="002E62BE" w:rsidP="003F6EAF">
      <w:pPr>
        <w:jc w:val="both"/>
        <w:rPr>
          <w:rFonts w:ascii="GHEA Grapalat" w:hAnsi="GHEA Grapalat"/>
          <w:b/>
          <w:bCs/>
          <w:i/>
          <w:iCs/>
          <w:sz w:val="16"/>
          <w:szCs w:val="16"/>
          <w:lang w:val="hy-AM"/>
        </w:rPr>
      </w:pPr>
    </w:p>
    <w:p w14:paraId="0BC53E50" w14:textId="77777777" w:rsidR="002E62BE" w:rsidRPr="00D50329" w:rsidRDefault="002E62BE" w:rsidP="002E62BE">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28F44813" w14:textId="77777777" w:rsidR="002E62BE" w:rsidRPr="00D50329" w:rsidRDefault="002E62BE" w:rsidP="002E62BE">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E7DBF8B" w14:textId="77777777" w:rsidR="002E62BE" w:rsidRPr="00D50329" w:rsidRDefault="002E62BE" w:rsidP="002E62BE">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92A0BA3" w14:textId="77777777" w:rsidR="002E62BE" w:rsidRPr="00D50329" w:rsidRDefault="002E62BE" w:rsidP="002E62BE">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E62BE"/>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025BE"/>
    <w:rsid w:val="00A14821"/>
    <w:rsid w:val="00A22D70"/>
    <w:rsid w:val="00A2641F"/>
    <w:rsid w:val="00A27F2A"/>
    <w:rsid w:val="00A32B34"/>
    <w:rsid w:val="00A4606D"/>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61BF8"/>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63377"/>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E6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2024-10-29T08:16:00Z</dcterms:created>
  <dcterms:modified xsi:type="dcterms:W3CDTF">2025-07-24T08:58:00Z</dcterms:modified>
</cp:coreProperties>
</file>