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DBE16D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C012B">
        <w:rPr>
          <w:rFonts w:ascii="GHEA Grapalat" w:hAnsi="GHEA Grapalat"/>
          <w:b/>
          <w:bCs/>
          <w:lang w:val="hy-AM"/>
        </w:rPr>
        <w:t>մայիսի</w:t>
      </w:r>
      <w:r w:rsidR="00083147">
        <w:rPr>
          <w:rFonts w:ascii="GHEA Grapalat" w:hAnsi="GHEA Grapalat"/>
          <w:b/>
          <w:bCs/>
          <w:lang w:val="hy-AM"/>
        </w:rPr>
        <w:t xml:space="preserve"> </w:t>
      </w:r>
      <w:r w:rsidR="003856CB">
        <w:rPr>
          <w:rFonts w:ascii="GHEA Grapalat" w:hAnsi="GHEA Grapalat"/>
          <w:b/>
          <w:bCs/>
          <w:lang w:val="hy-AM"/>
        </w:rPr>
        <w:t xml:space="preserve"> </w:t>
      </w:r>
      <w:r w:rsidR="002C012B">
        <w:rPr>
          <w:rFonts w:ascii="GHEA Grapalat" w:hAnsi="GHEA Grapalat"/>
          <w:b/>
          <w:bCs/>
          <w:lang w:val="hy-AM"/>
        </w:rPr>
        <w:t>19</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C012B">
        <w:rPr>
          <w:rFonts w:ascii="GHEA Grapalat" w:hAnsi="GHEA Grapalat"/>
          <w:b/>
          <w:bCs/>
          <w:lang w:val="hy-AM"/>
        </w:rPr>
        <w:t>11</w:t>
      </w:r>
      <w:r w:rsidR="006918EE" w:rsidRPr="00083147">
        <w:rPr>
          <w:rFonts w:ascii="GHEA Grapalat" w:hAnsi="GHEA Grapalat" w:hint="eastAsia"/>
          <w:b/>
          <w:bCs/>
          <w:lang w:val="hy-AM"/>
        </w:rPr>
        <w:t>․</w:t>
      </w:r>
      <w:r w:rsidR="002C012B">
        <w:rPr>
          <w:rFonts w:ascii="GHEA Grapalat" w:hAnsi="GHEA Grapalat"/>
          <w:b/>
          <w:bCs/>
          <w:lang w:val="hy-AM"/>
        </w:rPr>
        <w:t>00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49342423"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C012B">
        <w:rPr>
          <w:rFonts w:ascii="GHEA Grapalat" w:hAnsi="GHEA Grapalat"/>
          <w:b/>
          <w:bCs/>
          <w:lang w:val="hy-AM"/>
        </w:rPr>
        <w:t>ապրիլի</w:t>
      </w:r>
      <w:r w:rsidR="00FA273A">
        <w:rPr>
          <w:rFonts w:ascii="GHEA Grapalat" w:hAnsi="GHEA Grapalat"/>
          <w:b/>
          <w:bCs/>
          <w:lang w:val="hy-AM"/>
        </w:rPr>
        <w:t xml:space="preserve"> </w:t>
      </w:r>
      <w:r w:rsidR="00BF3796">
        <w:rPr>
          <w:rFonts w:ascii="GHEA Grapalat" w:hAnsi="GHEA Grapalat"/>
          <w:b/>
          <w:bCs/>
          <w:lang w:val="hy-AM"/>
        </w:rPr>
        <w:t>2</w:t>
      </w:r>
      <w:r w:rsidR="002C012B">
        <w:rPr>
          <w:rFonts w:ascii="GHEA Grapalat" w:hAnsi="GHEA Grapalat"/>
          <w:b/>
          <w:bCs/>
          <w:lang w:val="hy-AM"/>
        </w:rPr>
        <w:t>8</w:t>
      </w:r>
      <w:r w:rsidRPr="001B2587">
        <w:rPr>
          <w:rFonts w:ascii="GHEA Grapalat" w:hAnsi="GHEA Grapalat"/>
          <w:b/>
          <w:bCs/>
          <w:lang w:val="hy-AM"/>
        </w:rPr>
        <w:t xml:space="preserve">-ի թիվ </w:t>
      </w:r>
      <w:r w:rsidR="002C012B">
        <w:rPr>
          <w:rFonts w:ascii="GHEA Grapalat" w:hAnsi="GHEA Grapalat"/>
          <w:b/>
          <w:bCs/>
          <w:lang w:val="hy-AM"/>
        </w:rPr>
        <w:t>204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2C012B" w:rsidRPr="00D018AD" w14:paraId="00FAF59A" w14:textId="77777777" w:rsidTr="00EE66D2">
        <w:trPr>
          <w:trHeight w:val="2145"/>
          <w:jc w:val="center"/>
        </w:trPr>
        <w:tc>
          <w:tcPr>
            <w:tcW w:w="567" w:type="dxa"/>
            <w:noWrap/>
            <w:vAlign w:val="center"/>
            <w:hideMark/>
          </w:tcPr>
          <w:p w14:paraId="25D4E0CA" w14:textId="77777777"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FE3BD10" w:rsidR="002C012B" w:rsidRPr="00283E77" w:rsidRDefault="002C012B" w:rsidP="002C012B">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ՀՀ</w:t>
            </w:r>
            <w:r>
              <w:rPr>
                <w:rFonts w:ascii="GHEA Grapalat" w:eastAsia="Times New Roman" w:hAnsi="GHEA Grapalat" w:cs="Calibri"/>
                <w:kern w:val="0"/>
                <w:sz w:val="16"/>
                <w:szCs w:val="16"/>
                <w:lang w:val="hy-AM"/>
                <w14:ligatures w14:val="none"/>
              </w:rPr>
              <w:t xml:space="preserve"> </w:t>
            </w:r>
            <w:r w:rsidRPr="00BF3796">
              <w:rPr>
                <w:rFonts w:ascii="GHEA Grapalat" w:eastAsia="Times New Roman" w:hAnsi="GHEA Grapalat" w:cs="Calibri"/>
                <w:kern w:val="0"/>
                <w:sz w:val="16"/>
                <w:szCs w:val="16"/>
                <w:lang w:val="hy-AM"/>
                <w14:ligatures w14:val="none"/>
              </w:rPr>
              <w:t>Արարատի մարզի  Փոքր Վեդու Մարգար Հովհաննիսյանի անվան միջնակարգ դպրոց»</w:t>
            </w:r>
            <w:r w:rsidRPr="00BF3796">
              <w:rPr>
                <w:rFonts w:ascii="Calibri" w:eastAsia="Times New Roman" w:hAnsi="Calibri" w:cs="Calibri"/>
                <w:kern w:val="0"/>
                <w:sz w:val="16"/>
                <w:szCs w:val="16"/>
                <w:lang w:val="hy-AM"/>
                <w14:ligatures w14:val="none"/>
              </w:rPr>
              <w:t> </w:t>
            </w:r>
            <w:r w:rsidRPr="00283E77">
              <w:rPr>
                <w:rFonts w:ascii="GHEA Grapalat" w:eastAsia="Times New Roman" w:hAnsi="GHEA Grapalat" w:cs="Calibri"/>
                <w:kern w:val="0"/>
                <w:sz w:val="16"/>
                <w:szCs w:val="16"/>
                <w:lang w:val="hy-AM"/>
                <w14:ligatures w14:val="none"/>
              </w:rPr>
              <w:t xml:space="preserve"> </w:t>
            </w:r>
          </w:p>
        </w:tc>
        <w:tc>
          <w:tcPr>
            <w:tcW w:w="1687" w:type="dxa"/>
            <w:vAlign w:val="center"/>
            <w:hideMark/>
          </w:tcPr>
          <w:p w14:paraId="6670E3FE" w14:textId="6F4035F5" w:rsidR="002C012B" w:rsidRPr="00283E77" w:rsidRDefault="002C012B" w:rsidP="002C012B">
            <w:pPr>
              <w:spacing w:after="0" w:line="240" w:lineRule="auto"/>
              <w:jc w:val="center"/>
              <w:rPr>
                <w:rFonts w:ascii="GHEA Grapalat" w:eastAsia="Times New Roman" w:hAnsi="GHEA Grapalat" w:cs="Calibri"/>
                <w:kern w:val="0"/>
                <w:sz w:val="16"/>
                <w:szCs w:val="16"/>
                <w:lang w:val="hy-AM"/>
                <w14:ligatures w14:val="none"/>
              </w:rPr>
            </w:pPr>
            <w:r w:rsidRPr="00BF3796">
              <w:rPr>
                <w:rFonts w:ascii="GHEA Grapalat" w:eastAsia="Times New Roman" w:hAnsi="GHEA Grapalat" w:cs="Calibri"/>
                <w:kern w:val="0"/>
                <w:sz w:val="16"/>
                <w:szCs w:val="16"/>
                <w:lang w:val="hy-AM"/>
                <w14:ligatures w14:val="none"/>
              </w:rPr>
              <w:t>Մարզ Արարատ, համայնք Վեդի գյուղ Փոքր Վեդի Մ. Հովհաննիսյան փողոց 26</w:t>
            </w:r>
          </w:p>
        </w:tc>
        <w:tc>
          <w:tcPr>
            <w:tcW w:w="1208" w:type="dxa"/>
            <w:vAlign w:val="center"/>
            <w:hideMark/>
          </w:tcPr>
          <w:p w14:paraId="30F52B25" w14:textId="41B9CADA" w:rsidR="002C012B" w:rsidRPr="00283E77"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 հարկից 396</w:t>
            </w:r>
            <w:r w:rsidRPr="00BF3796">
              <w:rPr>
                <w:rFonts w:ascii="MS Mincho" w:eastAsia="MS Mincho" w:hAnsi="MS Mincho" w:cs="MS Mincho" w:hint="eastAsia"/>
                <w:kern w:val="0"/>
                <w:sz w:val="16"/>
                <w:szCs w:val="16"/>
                <w:lang w:val="hy-AM"/>
                <w14:ligatures w14:val="none"/>
              </w:rPr>
              <w:t>․</w:t>
            </w:r>
            <w:r w:rsidRPr="00BF3796">
              <w:rPr>
                <w:rFonts w:ascii="GHEA Grapalat" w:eastAsia="Times New Roman" w:hAnsi="GHEA Grapalat" w:cs="Calibri"/>
                <w:kern w:val="0"/>
                <w:sz w:val="16"/>
                <w:szCs w:val="16"/>
                <w:lang w:val="hy-AM"/>
                <w14:ligatures w14:val="none"/>
              </w:rPr>
              <w:t>8</w:t>
            </w:r>
            <w:r w:rsidRPr="00283E77">
              <w:rPr>
                <w:rFonts w:ascii="GHEA Grapalat" w:eastAsia="Times New Roman" w:hAnsi="GHEA Grapalat" w:cs="Calibri"/>
                <w:kern w:val="0"/>
                <w:sz w:val="16"/>
                <w:szCs w:val="16"/>
                <w:lang w:val="hy-AM"/>
                <w14:ligatures w14:val="none"/>
              </w:rPr>
              <w:t xml:space="preserve">           </w:t>
            </w:r>
          </w:p>
        </w:tc>
        <w:tc>
          <w:tcPr>
            <w:tcW w:w="1353" w:type="dxa"/>
            <w:vAlign w:val="center"/>
          </w:tcPr>
          <w:p w14:paraId="4884F7EB" w14:textId="51FB9BEE" w:rsidR="002C012B" w:rsidRPr="00BF3796"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2 տարի </w:t>
            </w:r>
            <w:r w:rsidRPr="002C012B">
              <w:rPr>
                <w:rFonts w:ascii="GHEA Grapalat" w:eastAsia="Times New Roman" w:hAnsi="GHEA Grapalat" w:cs="Calibri"/>
                <w:kern w:val="0"/>
                <w:sz w:val="16"/>
                <w:szCs w:val="16"/>
                <w:lang w:val="hy-AM"/>
                <w14:ligatures w14:val="none"/>
              </w:rPr>
              <w:t>շաբաթական երեք  օր՝ երկուշաբթի, չորեքշաբթի, ուրբաթ ժամը 16</w:t>
            </w:r>
            <w:r w:rsidRPr="002C012B">
              <w:rPr>
                <w:rFonts w:ascii="MS Mincho" w:eastAsia="MS Mincho" w:hAnsi="MS Mincho" w:cs="MS Mincho" w:hint="eastAsia"/>
                <w:kern w:val="0"/>
                <w:sz w:val="16"/>
                <w:szCs w:val="16"/>
                <w:lang w:val="hy-AM"/>
                <w14:ligatures w14:val="none"/>
              </w:rPr>
              <w:t>․</w:t>
            </w:r>
            <w:r w:rsidRPr="002C012B">
              <w:rPr>
                <w:rFonts w:ascii="GHEA Grapalat" w:eastAsia="Times New Roman" w:hAnsi="GHEA Grapalat" w:cs="Calibri"/>
                <w:kern w:val="0"/>
                <w:sz w:val="16"/>
                <w:szCs w:val="16"/>
                <w:lang w:val="hy-AM"/>
                <w14:ligatures w14:val="none"/>
              </w:rPr>
              <w:t>00-17</w:t>
            </w:r>
            <w:r w:rsidRPr="002C012B">
              <w:rPr>
                <w:rFonts w:ascii="MS Mincho" w:eastAsia="MS Mincho" w:hAnsi="MS Mincho" w:cs="MS Mincho" w:hint="eastAsia"/>
                <w:kern w:val="0"/>
                <w:sz w:val="16"/>
                <w:szCs w:val="16"/>
                <w:lang w:val="hy-AM"/>
                <w14:ligatures w14:val="none"/>
              </w:rPr>
              <w:t>․</w:t>
            </w:r>
            <w:r w:rsidRPr="002C012B">
              <w:rPr>
                <w:rFonts w:ascii="GHEA Grapalat" w:eastAsia="Times New Roman" w:hAnsi="GHEA Grapalat" w:cs="Calibri"/>
                <w:kern w:val="0"/>
                <w:sz w:val="16"/>
                <w:szCs w:val="16"/>
                <w:lang w:val="hy-AM"/>
                <w14:ligatures w14:val="none"/>
              </w:rPr>
              <w:t xml:space="preserve">30 </w:t>
            </w:r>
          </w:p>
        </w:tc>
        <w:tc>
          <w:tcPr>
            <w:tcW w:w="1842" w:type="dxa"/>
            <w:vAlign w:val="center"/>
          </w:tcPr>
          <w:p w14:paraId="03DC9E7A" w14:textId="1CA25538"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20750</w:t>
            </w:r>
          </w:p>
        </w:tc>
        <w:tc>
          <w:tcPr>
            <w:tcW w:w="1560" w:type="dxa"/>
            <w:vAlign w:val="center"/>
            <w:hideMark/>
          </w:tcPr>
          <w:p w14:paraId="3027C52B" w14:textId="574404B0"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20750</w:t>
            </w:r>
          </w:p>
        </w:tc>
        <w:tc>
          <w:tcPr>
            <w:tcW w:w="1275" w:type="dxa"/>
            <w:vAlign w:val="center"/>
            <w:hideMark/>
          </w:tcPr>
          <w:p w14:paraId="00C3D173" w14:textId="20B27919" w:rsidR="002C012B" w:rsidRPr="003856CB" w:rsidRDefault="002C012B" w:rsidP="002C012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62250</w:t>
            </w:r>
          </w:p>
        </w:tc>
        <w:tc>
          <w:tcPr>
            <w:tcW w:w="1276" w:type="dxa"/>
            <w:vAlign w:val="center"/>
          </w:tcPr>
          <w:p w14:paraId="4DA2EDB7" w14:textId="4DF59B43"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2C012B" w:rsidRPr="009F4C50" w:rsidRDefault="002C012B" w:rsidP="002C012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Pr="00FA273A">
              <w:rPr>
                <w:rFonts w:ascii="GHEA Grapalat" w:eastAsia="Times New Roman" w:hAnsi="GHEA Grapalat" w:cs="Calibri"/>
                <w:kern w:val="0"/>
                <w:sz w:val="16"/>
                <w:szCs w:val="16"/>
                <w:lang w:val="hy-AM"/>
                <w14:ligatures w14:val="none"/>
              </w:rPr>
              <w:t xml:space="preserve"> նպատակով </w:t>
            </w:r>
          </w:p>
        </w:tc>
      </w:tr>
      <w:bookmarkEnd w:id="3"/>
      <w:tr w:rsidR="002C012B" w:rsidRPr="00D17832" w14:paraId="1B0DC5E1" w14:textId="77777777" w:rsidTr="00051B8B">
        <w:trPr>
          <w:trHeight w:val="825"/>
          <w:jc w:val="center"/>
        </w:trPr>
        <w:tc>
          <w:tcPr>
            <w:tcW w:w="14596" w:type="dxa"/>
            <w:gridSpan w:val="11"/>
          </w:tcPr>
          <w:p w14:paraId="36ACB7A3" w14:textId="5B68A8DB" w:rsidR="002C012B" w:rsidRPr="003466DA" w:rsidRDefault="002C012B" w:rsidP="002C012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ներքին հարդարման ընդհանուր գնահատականը միջինից բար</w:t>
            </w:r>
            <w:r w:rsidR="001E78A0">
              <w:rPr>
                <w:rFonts w:ascii="GHEA Grapalat" w:eastAsia="Times New Roman" w:hAnsi="GHEA Grapalat" w:cs="Calibri"/>
                <w:kern w:val="0"/>
                <w:sz w:val="18"/>
                <w:szCs w:val="18"/>
                <w:lang w:val="hy-AM"/>
                <w14:ligatures w14:val="none"/>
              </w:rPr>
              <w:t>ձ</w:t>
            </w:r>
            <w:r>
              <w:rPr>
                <w:rFonts w:ascii="GHEA Grapalat" w:eastAsia="Times New Roman" w:hAnsi="GHEA Grapalat" w:cs="Calibri"/>
                <w:kern w:val="0"/>
                <w:sz w:val="18"/>
                <w:szCs w:val="18"/>
                <w:lang w:val="hy-AM"/>
                <w14:ligatures w14:val="none"/>
              </w:rPr>
              <w:t>ր, պատերը,առաստաղը սոսնձաներկած,</w:t>
            </w:r>
            <w:r w:rsidRPr="002B7F73">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պատուհանները, դռները եվրո տիպի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16E95245"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2C012B">
        <w:rPr>
          <w:rFonts w:ascii="GHEA Grapalat" w:hAnsi="GHEA Grapalat"/>
          <w:b/>
          <w:bCs/>
          <w:i/>
          <w:iCs/>
          <w:sz w:val="16"/>
          <w:szCs w:val="16"/>
          <w:lang w:val="hy-AM"/>
        </w:rPr>
        <w:t>ապրիլի</w:t>
      </w:r>
      <w:r w:rsidR="00083147">
        <w:rPr>
          <w:rFonts w:ascii="GHEA Grapalat" w:hAnsi="GHEA Grapalat"/>
          <w:b/>
          <w:bCs/>
          <w:i/>
          <w:iCs/>
          <w:sz w:val="16"/>
          <w:szCs w:val="16"/>
          <w:lang w:val="hy-AM"/>
        </w:rPr>
        <w:t xml:space="preserve"> </w:t>
      </w:r>
      <w:r w:rsidR="00BF3796">
        <w:rPr>
          <w:rFonts w:ascii="GHEA Grapalat" w:hAnsi="GHEA Grapalat"/>
          <w:b/>
          <w:bCs/>
          <w:i/>
          <w:iCs/>
          <w:sz w:val="16"/>
          <w:szCs w:val="16"/>
          <w:lang w:val="hy-AM"/>
        </w:rPr>
        <w:t>2</w:t>
      </w:r>
      <w:r w:rsidR="002C012B">
        <w:rPr>
          <w:rFonts w:ascii="GHEA Grapalat" w:hAnsi="GHEA Grapalat"/>
          <w:b/>
          <w:bCs/>
          <w:i/>
          <w:iCs/>
          <w:sz w:val="16"/>
          <w:szCs w:val="16"/>
          <w:lang w:val="hy-AM"/>
        </w:rPr>
        <w:t>8</w:t>
      </w:r>
      <w:r w:rsidR="00275006" w:rsidRPr="00AB1773">
        <w:rPr>
          <w:rFonts w:ascii="GHEA Grapalat" w:hAnsi="GHEA Grapalat"/>
          <w:b/>
          <w:bCs/>
          <w:i/>
          <w:iCs/>
          <w:sz w:val="16"/>
          <w:szCs w:val="16"/>
          <w:lang w:val="hy-AM"/>
        </w:rPr>
        <w:t xml:space="preserve">-ի թիվ </w:t>
      </w:r>
      <w:r w:rsidR="002C012B">
        <w:rPr>
          <w:rFonts w:ascii="GHEA Grapalat" w:hAnsi="GHEA Grapalat"/>
          <w:b/>
          <w:bCs/>
          <w:i/>
          <w:iCs/>
          <w:sz w:val="16"/>
          <w:szCs w:val="16"/>
          <w:lang w:val="hy-AM"/>
        </w:rPr>
        <w:t>204</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E3E7B"/>
    <w:rsid w:val="001E78A0"/>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633874"/>
    <w:rsid w:val="006453A4"/>
    <w:rsid w:val="006528D2"/>
    <w:rsid w:val="00661A1A"/>
    <w:rsid w:val="00686FC7"/>
    <w:rsid w:val="006918EE"/>
    <w:rsid w:val="0069729F"/>
    <w:rsid w:val="006A3668"/>
    <w:rsid w:val="00702B1F"/>
    <w:rsid w:val="0072215D"/>
    <w:rsid w:val="007330AC"/>
    <w:rsid w:val="007347D7"/>
    <w:rsid w:val="007517B1"/>
    <w:rsid w:val="00767216"/>
    <w:rsid w:val="007758A3"/>
    <w:rsid w:val="00783E3E"/>
    <w:rsid w:val="007D1C05"/>
    <w:rsid w:val="007D2C2E"/>
    <w:rsid w:val="00807682"/>
    <w:rsid w:val="008316AF"/>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1248</Words>
  <Characters>7115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44</cp:revision>
  <cp:lastPrinted>2025-01-15T05:51:00Z</cp:lastPrinted>
  <dcterms:created xsi:type="dcterms:W3CDTF">2025-09-24T06:01:00Z</dcterms:created>
  <dcterms:modified xsi:type="dcterms:W3CDTF">2026-04-29T08:03:00Z</dcterms:modified>
</cp:coreProperties>
</file>